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Style w:val="Heading3Char"/>
        </w:rPr>
        <w:t>Communication:</w:t>
      </w:r>
      <w:r w:rsidRPr="007B2744">
        <w:rPr>
          <w:rFonts w:cs="Arial"/>
          <w:bCs/>
          <w:color w:val="006565"/>
          <w:sz w:val="20"/>
          <w:szCs w:val="20"/>
        </w:rPr>
        <w:t xml:space="preserve"> </w:t>
      </w:r>
      <w:r w:rsidRPr="007B2744">
        <w:rPr>
          <w:rFonts w:cs="Arial"/>
          <w:bCs/>
          <w:color w:val="000000"/>
          <w:sz w:val="20"/>
          <w:szCs w:val="20"/>
        </w:rPr>
        <w:t xml:space="preserve">the skillful expression, transmission and interpretation of knowledge and ideas.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Speaking effectively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Writing concisely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Listening attentively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Expressing ideas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Facilitating group discussion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Providing appropriate feedback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Negotiating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Perceiving nonverbal messages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Persuading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Reporting information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Describing feelings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Interviewing </w:t>
      </w:r>
    </w:p>
    <w:p w:rsidR="002B0148" w:rsidRPr="007B2744" w:rsidRDefault="002B0148" w:rsidP="007B27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Editing </w:t>
      </w: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Style w:val="Heading3Char"/>
        </w:rPr>
        <w:t>Research and Planning:</w:t>
      </w:r>
      <w:r w:rsidRPr="007B2744">
        <w:rPr>
          <w:rFonts w:cs="Arial"/>
          <w:bCs/>
          <w:color w:val="006565"/>
          <w:sz w:val="20"/>
          <w:szCs w:val="20"/>
        </w:rPr>
        <w:t xml:space="preserve"> </w:t>
      </w:r>
      <w:r w:rsidRPr="007B2744">
        <w:rPr>
          <w:rFonts w:cs="Arial"/>
          <w:bCs/>
          <w:color w:val="000000"/>
          <w:sz w:val="20"/>
          <w:szCs w:val="20"/>
        </w:rPr>
        <w:t xml:space="preserve">the search for specific knowledge and the ability to conceptualize future needs and solutions for meeting those needs.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Forecasting, predicting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Creating ideas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Identifying problems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Imagining alternatives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Identifying resources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Gathering information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Solving problems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Setting goals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Extracting important information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Defining needs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Analyzing </w:t>
      </w:r>
    </w:p>
    <w:p w:rsidR="002B0148" w:rsidRPr="007B2744" w:rsidRDefault="002B0148" w:rsidP="007B27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Developing evaluation strategies </w:t>
      </w:r>
    </w:p>
    <w:p w:rsidR="006274B0" w:rsidRPr="007B2744" w:rsidRDefault="006274B0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Style w:val="Heading3Char"/>
        </w:rPr>
        <w:t>Human Relations:</w:t>
      </w:r>
      <w:r w:rsidRPr="007B2744">
        <w:rPr>
          <w:rFonts w:cs="Arial"/>
          <w:color w:val="215868" w:themeColor="accent5" w:themeShade="80"/>
          <w:sz w:val="20"/>
          <w:szCs w:val="20"/>
        </w:rPr>
        <w:t xml:space="preserve"> </w:t>
      </w:r>
      <w:r w:rsidRPr="007B2744">
        <w:rPr>
          <w:rFonts w:cs="Arial"/>
          <w:color w:val="000000"/>
          <w:sz w:val="20"/>
          <w:szCs w:val="20"/>
        </w:rPr>
        <w:t>the use of interpersonal skills for resolving conflict, relating to and helping people.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Developing rapport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Being Sensitive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Listening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Conveying Feelings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Providing support for others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Motivating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Sharing Credit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Counseling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Cooperating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Delegating with respect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Representing others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Perceiving feelings, situations</w:t>
      </w:r>
    </w:p>
    <w:p w:rsidR="002B0148" w:rsidRPr="007B2744" w:rsidRDefault="002B0148" w:rsidP="007B2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Asserting</w:t>
      </w: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7B2744" w:rsidRDefault="007B2744" w:rsidP="002B0148">
      <w:pPr>
        <w:autoSpaceDE w:val="0"/>
        <w:autoSpaceDN w:val="0"/>
        <w:adjustRightInd w:val="0"/>
        <w:spacing w:after="0" w:line="240" w:lineRule="auto"/>
        <w:rPr>
          <w:rStyle w:val="Heading3Char"/>
        </w:rPr>
      </w:pPr>
    </w:p>
    <w:p w:rsidR="00E77B4B" w:rsidRDefault="00E77B4B" w:rsidP="002B0148">
      <w:pPr>
        <w:autoSpaceDE w:val="0"/>
        <w:autoSpaceDN w:val="0"/>
        <w:adjustRightInd w:val="0"/>
        <w:spacing w:after="0" w:line="240" w:lineRule="auto"/>
        <w:rPr>
          <w:rStyle w:val="Heading3Char"/>
        </w:rPr>
      </w:pPr>
    </w:p>
    <w:p w:rsidR="00E77B4B" w:rsidRDefault="00E77B4B" w:rsidP="002B0148">
      <w:pPr>
        <w:autoSpaceDE w:val="0"/>
        <w:autoSpaceDN w:val="0"/>
        <w:adjustRightInd w:val="0"/>
        <w:spacing w:after="0" w:line="240" w:lineRule="auto"/>
        <w:rPr>
          <w:rStyle w:val="Heading3Char"/>
        </w:rPr>
      </w:pPr>
      <w:bookmarkStart w:id="0" w:name="_GoBack"/>
      <w:bookmarkEnd w:id="0"/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Style w:val="Heading3Char"/>
        </w:rPr>
        <w:lastRenderedPageBreak/>
        <w:t>Organization, Management and Leadership:</w:t>
      </w:r>
      <w:r w:rsidRPr="007B2744">
        <w:rPr>
          <w:rFonts w:cs="Arial"/>
          <w:bCs/>
          <w:color w:val="006565"/>
          <w:sz w:val="20"/>
          <w:szCs w:val="20"/>
        </w:rPr>
        <w:t xml:space="preserve"> </w:t>
      </w:r>
      <w:r w:rsidRPr="007B2744">
        <w:rPr>
          <w:rFonts w:cs="Arial"/>
          <w:bCs/>
          <w:color w:val="000000"/>
          <w:sz w:val="20"/>
          <w:szCs w:val="20"/>
        </w:rPr>
        <w:t xml:space="preserve">the ability to supervise, direct and guide individuals and groups in the completion of tasks and fulfillment of goals.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Initiating new ideas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Handling details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Coordinating tasks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Managing groups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Delegating responsibility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Teaching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Coaching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Counseling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Promoting change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Selling ideas or products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Decision making with others </w:t>
      </w:r>
    </w:p>
    <w:p w:rsidR="002B0148" w:rsidRPr="007B2744" w:rsidRDefault="002B0148" w:rsidP="007B2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Managing conflict </w:t>
      </w: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2B0148" w:rsidRPr="007B2744" w:rsidRDefault="002B0148" w:rsidP="002B014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B2744">
        <w:rPr>
          <w:rStyle w:val="Heading3Char"/>
        </w:rPr>
        <w:t>Work Survival:</w:t>
      </w:r>
      <w:r w:rsidRPr="007B2744">
        <w:rPr>
          <w:rFonts w:cs="Arial"/>
          <w:bCs/>
          <w:color w:val="006565"/>
          <w:sz w:val="20"/>
          <w:szCs w:val="20"/>
        </w:rPr>
        <w:t xml:space="preserve"> </w:t>
      </w:r>
      <w:r w:rsidRPr="007B2744">
        <w:rPr>
          <w:rFonts w:cs="Arial"/>
          <w:bCs/>
          <w:color w:val="000000"/>
          <w:sz w:val="20"/>
          <w:szCs w:val="20"/>
        </w:rPr>
        <w:t xml:space="preserve">the day-to-day skills that assist in promoting effective production and work satisfaction.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Implementing decisions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Cooperating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Enforcing policies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Being punctual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Managing time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Attending to detail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Meeting goals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Enlisting help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Accepting responsibility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Setting and meeting deadlines </w:t>
      </w:r>
    </w:p>
    <w:p w:rsidR="002B0148" w:rsidRPr="007B2744" w:rsidRDefault="002B0148" w:rsidP="007B2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 xml:space="preserve">Organizing </w:t>
      </w:r>
    </w:p>
    <w:p w:rsidR="009A543D" w:rsidRPr="007B2744" w:rsidRDefault="007B2744" w:rsidP="002B01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B2744">
        <w:rPr>
          <w:rFonts w:cs="Arial"/>
          <w:color w:val="000000"/>
          <w:sz w:val="20"/>
          <w:szCs w:val="20"/>
        </w:rPr>
        <w:t>Making decisions</w:t>
      </w:r>
    </w:p>
    <w:sectPr w:rsidR="009A543D" w:rsidRPr="007B2744" w:rsidSect="007B2744">
      <w:headerReference w:type="default" r:id="rId8"/>
      <w:type w:val="continuous"/>
      <w:pgSz w:w="12240" w:h="16340"/>
      <w:pgMar w:top="1146" w:right="941" w:bottom="1440" w:left="762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4" w:rsidRDefault="007B2744" w:rsidP="007B2744">
      <w:pPr>
        <w:spacing w:after="0" w:line="240" w:lineRule="auto"/>
      </w:pPr>
      <w:r>
        <w:separator/>
      </w:r>
    </w:p>
  </w:endnote>
  <w:endnote w:type="continuationSeparator" w:id="0">
    <w:p w:rsidR="007B2744" w:rsidRDefault="007B2744" w:rsidP="007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4" w:rsidRDefault="007B2744" w:rsidP="007B2744">
      <w:pPr>
        <w:spacing w:after="0" w:line="240" w:lineRule="auto"/>
      </w:pPr>
      <w:r>
        <w:separator/>
      </w:r>
    </w:p>
  </w:footnote>
  <w:footnote w:type="continuationSeparator" w:id="0">
    <w:p w:rsidR="007B2744" w:rsidRDefault="007B2744" w:rsidP="007B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44" w:rsidRDefault="007B2744" w:rsidP="007B2744">
    <w:pPr>
      <w:pStyle w:val="Heading2"/>
      <w:jc w:val="center"/>
    </w:pPr>
    <w:r>
      <w:t>Transferable Skills</w:t>
    </w:r>
  </w:p>
  <w:p w:rsidR="007B2744" w:rsidRPr="007B2744" w:rsidRDefault="007B2744" w:rsidP="007B2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4E"/>
    <w:multiLevelType w:val="hybridMultilevel"/>
    <w:tmpl w:val="CD96A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CF0"/>
    <w:multiLevelType w:val="hybridMultilevel"/>
    <w:tmpl w:val="83A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4C0A"/>
    <w:multiLevelType w:val="hybridMultilevel"/>
    <w:tmpl w:val="A5C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577E"/>
    <w:multiLevelType w:val="hybridMultilevel"/>
    <w:tmpl w:val="A6C09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68B1"/>
    <w:multiLevelType w:val="hybridMultilevel"/>
    <w:tmpl w:val="7BB4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752E"/>
    <w:multiLevelType w:val="hybridMultilevel"/>
    <w:tmpl w:val="23422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B39DE"/>
    <w:multiLevelType w:val="hybridMultilevel"/>
    <w:tmpl w:val="1D165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B4D83"/>
    <w:multiLevelType w:val="hybridMultilevel"/>
    <w:tmpl w:val="D51A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8"/>
    <w:rsid w:val="002B0148"/>
    <w:rsid w:val="006274B0"/>
    <w:rsid w:val="007B2744"/>
    <w:rsid w:val="009A543D"/>
    <w:rsid w:val="00E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1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44"/>
  </w:style>
  <w:style w:type="paragraph" w:styleId="Footer">
    <w:name w:val="footer"/>
    <w:basedOn w:val="Normal"/>
    <w:link w:val="FooterChar"/>
    <w:uiPriority w:val="99"/>
    <w:unhideWhenUsed/>
    <w:rsid w:val="007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1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44"/>
  </w:style>
  <w:style w:type="paragraph" w:styleId="Footer">
    <w:name w:val="footer"/>
    <w:basedOn w:val="Normal"/>
    <w:link w:val="FooterChar"/>
    <w:uiPriority w:val="99"/>
    <w:unhideWhenUsed/>
    <w:rsid w:val="007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Drexel University</cp:lastModifiedBy>
  <cp:revision>3</cp:revision>
  <cp:lastPrinted>2016-05-05T14:22:00Z</cp:lastPrinted>
  <dcterms:created xsi:type="dcterms:W3CDTF">2016-04-29T18:11:00Z</dcterms:created>
  <dcterms:modified xsi:type="dcterms:W3CDTF">2016-05-05T14:29:00Z</dcterms:modified>
</cp:coreProperties>
</file>